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80"/>
        <w:gridCol w:w="7302"/>
      </w:tblGrid>
      <w:tr w:rsidR="00BC5998" w:rsidRPr="00BC5998" w:rsidTr="00E458FB">
        <w:trPr>
          <w:trHeight w:val="24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40"/>
            </w:tblGrid>
            <w:tr w:rsidR="00BC5998" w:rsidRPr="00BC5998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5998" w:rsidRPr="00BC5998" w:rsidRDefault="00BC5998" w:rsidP="00BC59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885"/>
        </w:trPr>
        <w:tc>
          <w:tcPr>
            <w:tcW w:w="9482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Přírodní vědy aktivně a interaktivně</w:t>
            </w:r>
          </w:p>
        </w:tc>
      </w:tr>
      <w:tr w:rsidR="00BC5998" w:rsidRPr="00BC5998" w:rsidTr="00E458FB">
        <w:trPr>
          <w:trHeight w:val="975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Elektronický materiál byl vytvořen v rámci projektu OP VK CZ.1.07/1.1.24/01.0040</w:t>
            </w:r>
          </w:p>
        </w:tc>
      </w:tr>
      <w:tr w:rsidR="00BC5998" w:rsidRPr="00BC5998" w:rsidTr="00E458FB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Zvyšování kvality vzdělávání v Moravskoslezském kraji</w:t>
            </w:r>
          </w:p>
        </w:tc>
      </w:tr>
      <w:tr w:rsidR="00BC5998" w:rsidRPr="00BC5998" w:rsidTr="00E458FB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Střední průmyslová škola stavební, Havířov, příspěvková organizace</w:t>
            </w:r>
          </w:p>
        </w:tc>
      </w:tr>
      <w:tr w:rsidR="00BC5998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5D39C8" w:rsidP="005D39C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Magnetické pole v okolí magnetů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7E0ED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CHA_FYZ_</w:t>
            </w:r>
            <w:r w:rsidR="00FB18EF">
              <w:rPr>
                <w:rFonts w:ascii="Arial" w:eastAsia="Times New Roman" w:hAnsi="Arial" w:cs="Arial"/>
                <w:color w:val="000000"/>
              </w:rPr>
              <w:t>2</w:t>
            </w:r>
            <w:r w:rsidR="007E0ED1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Fyzika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Člověk a příroda, Informační a komunikační technologie</w:t>
            </w:r>
          </w:p>
        </w:tc>
      </w:tr>
      <w:tr w:rsidR="00E458FB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0160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Mgr. Vlastimil Charvát</w:t>
            </w:r>
          </w:p>
        </w:tc>
      </w:tr>
      <w:tr w:rsidR="00E458FB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FB18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  <w:r w:rsidR="00FB18EF">
              <w:rPr>
                <w:rFonts w:ascii="Arial" w:eastAsia="Times New Roman" w:hAnsi="Arial" w:cs="Arial"/>
                <w:color w:val="000000"/>
              </w:rPr>
              <w:t>3</w:t>
            </w:r>
            <w:r>
              <w:rPr>
                <w:rFonts w:ascii="Arial" w:eastAsia="Times New Roman" w:hAnsi="Arial" w:cs="Arial"/>
                <w:color w:val="000000"/>
              </w:rPr>
              <w:t xml:space="preserve">. (Technické lyceum), </w:t>
            </w:r>
            <w:r w:rsidR="00FB18EF"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. (Pozemní stavitelství)</w:t>
            </w:r>
          </w:p>
        </w:tc>
      </w:tr>
      <w:tr w:rsidR="00E458FB" w:rsidRPr="00BC5998" w:rsidTr="00E458FB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Default="005D39C8" w:rsidP="000160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Měření magnetické indukce v okolí magnetů.</w:t>
            </w:r>
          </w:p>
          <w:p w:rsidR="00E458FB" w:rsidRPr="00BC5998" w:rsidRDefault="00E458FB" w:rsidP="000160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E458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E5ACF" w:rsidRDefault="00EE5ACF"/>
    <w:p w:rsidR="00A64BF2" w:rsidRDefault="00A64BF2"/>
    <w:p w:rsidR="00A64BF2" w:rsidRDefault="00A64BF2"/>
    <w:p w:rsidR="0067249C" w:rsidRDefault="0067249C"/>
    <w:p w:rsidR="00A64BF2" w:rsidRDefault="00A64BF2"/>
    <w:p w:rsidR="00A64BF2" w:rsidRPr="000A348C" w:rsidRDefault="005D39C8" w:rsidP="004A6F3C">
      <w:pPr>
        <w:spacing w:before="100" w:beforeAutospacing="1" w:after="480" w:line="240" w:lineRule="auto"/>
        <w:ind w:left="7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Magnetické pole v okolí magnetů</w:t>
      </w:r>
    </w:p>
    <w:p w:rsidR="00A64BF2" w:rsidRPr="00EE5943" w:rsidRDefault="00A64BF2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647FD0">
        <w:rPr>
          <w:rFonts w:ascii="Comic Sans MS" w:eastAsia="Times New Roman" w:hAnsi="Comic Sans MS" w:cs="Times New Roman"/>
          <w:b/>
          <w:sz w:val="27"/>
          <w:szCs w:val="27"/>
        </w:rPr>
        <w:t>Cíl</w:t>
      </w: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ab/>
      </w:r>
    </w:p>
    <w:p w:rsidR="00187563" w:rsidRPr="001720AD" w:rsidRDefault="00595459" w:rsidP="001720A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Zakreslit siločáry </w:t>
      </w:r>
      <w:r w:rsidR="009A3AD8">
        <w:rPr>
          <w:rFonts w:eastAsia="Times New Roman" w:cs="Times New Roman"/>
          <w:color w:val="000000"/>
          <w:sz w:val="24"/>
          <w:szCs w:val="24"/>
        </w:rPr>
        <w:t xml:space="preserve">magnetického pole </w:t>
      </w:r>
      <w:r>
        <w:rPr>
          <w:rFonts w:eastAsia="Times New Roman" w:cs="Times New Roman"/>
          <w:color w:val="000000"/>
          <w:sz w:val="24"/>
          <w:szCs w:val="24"/>
        </w:rPr>
        <w:t>v okolí permanentních magnetů</w:t>
      </w:r>
      <w:r w:rsidR="009A3AD8">
        <w:rPr>
          <w:rFonts w:eastAsia="Times New Roman" w:cs="Times New Roman"/>
          <w:color w:val="000000"/>
          <w:sz w:val="24"/>
          <w:szCs w:val="24"/>
        </w:rPr>
        <w:t xml:space="preserve"> a porovnat siločáry magnetického pole tyčového magnetu s teoretickým předpokladem.</w:t>
      </w:r>
    </w:p>
    <w:p w:rsidR="00A64BF2" w:rsidRPr="00EE5943" w:rsidRDefault="00A64BF2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>Pomůcky</w:t>
      </w:r>
    </w:p>
    <w:p w:rsidR="00A64BF2" w:rsidRDefault="00FB18EF" w:rsidP="00A64BF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senzor </w:t>
      </w:r>
      <w:r w:rsidR="005D39C8">
        <w:rPr>
          <w:rFonts w:eastAsia="Times New Roman" w:cs="Times New Roman"/>
          <w:color w:val="000000"/>
          <w:sz w:val="24"/>
          <w:szCs w:val="24"/>
        </w:rPr>
        <w:t>magnetického pole</w:t>
      </w:r>
    </w:p>
    <w:p w:rsidR="00187563" w:rsidRPr="00A53DAB" w:rsidRDefault="005D39C8" w:rsidP="00A64BF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-2540</wp:posOffset>
            </wp:positionV>
            <wp:extent cx="2400300" cy="704850"/>
            <wp:effectExtent l="19050" t="0" r="0" b="0"/>
            <wp:wrapSquare wrapText="bothSides"/>
            <wp:docPr id="3" name="obrázek 1" descr="http://www.pasco.cz/sites/default/files/styles/uvodni_obrazek_320-230/public/obrazky/produkty/ps-2112.png?itok=vHCW3c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sco.cz/sites/default/files/styles/uvodni_obrazek_320-230/public/obrazky/produkty/ps-2112.png?itok=vHCW3cn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DAB">
        <w:t>tyčový magnet</w:t>
      </w:r>
    </w:p>
    <w:p w:rsidR="00A53DAB" w:rsidRDefault="00A53DAB" w:rsidP="00A64BF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t>podkovový magnet</w:t>
      </w:r>
    </w:p>
    <w:p w:rsidR="00A64BF2" w:rsidRDefault="00A64BF2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 xml:space="preserve">Teorie </w:t>
      </w:r>
    </w:p>
    <w:p w:rsidR="00593F76" w:rsidRDefault="00EC2E60" w:rsidP="00593F76">
      <w:pPr>
        <w:spacing w:after="120"/>
        <w:rPr>
          <w:rFonts w:ascii="Comic Sans MS" w:eastAsia="Times New Roman" w:hAnsi="Comic Sans MS" w:cs="Times New Roman"/>
          <w:b/>
          <w:sz w:val="27"/>
          <w:szCs w:val="27"/>
        </w:rPr>
      </w:pPr>
      <w:r w:rsidRPr="00EC2E60">
        <w:rPr>
          <w:rFonts w:eastAsia="Times New Roman" w:cs="Times New Roman"/>
          <w:bCs/>
          <w:color w:val="000000"/>
          <w:sz w:val="24"/>
          <w:szCs w:val="24"/>
        </w:rPr>
        <w:t>Permanentní magnety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vytvářejí magnetické pole bez </w:t>
      </w:r>
      <w:r w:rsidRPr="00EC2E60">
        <w:rPr>
          <w:rFonts w:eastAsia="Times New Roman" w:cs="Times New Roman"/>
          <w:bCs/>
          <w:color w:val="000000"/>
          <w:sz w:val="24"/>
          <w:szCs w:val="24"/>
        </w:rPr>
        <w:t>vnější</w:t>
      </w:r>
      <w:r>
        <w:rPr>
          <w:rFonts w:eastAsia="Times New Roman" w:cs="Times New Roman"/>
          <w:bCs/>
          <w:color w:val="000000"/>
          <w:sz w:val="24"/>
          <w:szCs w:val="24"/>
        </w:rPr>
        <w:t>ho</w:t>
      </w:r>
      <w:r w:rsidRPr="00EC2E60">
        <w:rPr>
          <w:rFonts w:eastAsia="Times New Roman" w:cs="Times New Roman"/>
          <w:bCs/>
          <w:color w:val="000000"/>
          <w:sz w:val="24"/>
          <w:szCs w:val="24"/>
        </w:rPr>
        <w:t xml:space="preserve"> vliv</w:t>
      </w:r>
      <w:r>
        <w:rPr>
          <w:rFonts w:eastAsia="Times New Roman" w:cs="Times New Roman"/>
          <w:bCs/>
          <w:color w:val="000000"/>
          <w:sz w:val="24"/>
          <w:szCs w:val="24"/>
        </w:rPr>
        <w:t>u</w:t>
      </w:r>
      <w:r w:rsidRPr="00EC2E60">
        <w:rPr>
          <w:rFonts w:eastAsia="Times New Roman" w:cs="Times New Roman"/>
          <w:bCs/>
          <w:color w:val="000000"/>
          <w:sz w:val="24"/>
          <w:szCs w:val="24"/>
        </w:rPr>
        <w:t>. Vyskytují se přirozeně v</w:t>
      </w:r>
      <w:r w:rsidR="007A6C9D">
        <w:rPr>
          <w:rFonts w:eastAsia="Times New Roman" w:cs="Times New Roman"/>
          <w:bCs/>
          <w:color w:val="000000"/>
          <w:sz w:val="24"/>
          <w:szCs w:val="24"/>
        </w:rPr>
        <w:t> </w:t>
      </w:r>
      <w:r w:rsidRPr="00EC2E60">
        <w:rPr>
          <w:rFonts w:eastAsia="Times New Roman" w:cs="Times New Roman"/>
          <w:bCs/>
          <w:color w:val="000000"/>
          <w:sz w:val="24"/>
          <w:szCs w:val="24"/>
        </w:rPr>
        <w:t>některých </w:t>
      </w:r>
      <w:hyperlink r:id="rId7" w:tooltip="Hornina" w:history="1">
        <w:r w:rsidRPr="00EC2E60">
          <w:rPr>
            <w:rFonts w:eastAsia="Times New Roman" w:cs="Times New Roman"/>
            <w:bCs/>
            <w:color w:val="000000"/>
            <w:sz w:val="24"/>
            <w:szCs w:val="24"/>
          </w:rPr>
          <w:t>horninách</w:t>
        </w:r>
      </w:hyperlink>
      <w:r w:rsidRPr="00EC2E60">
        <w:rPr>
          <w:rFonts w:eastAsia="Times New Roman" w:cs="Times New Roman"/>
          <w:bCs/>
          <w:color w:val="000000"/>
          <w:sz w:val="24"/>
          <w:szCs w:val="24"/>
        </w:rPr>
        <w:t>.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Permanentní magnety pro technickou praxi můžeme i vyrobit.</w:t>
      </w:r>
      <w:r w:rsidRPr="00EC2E60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Cs/>
          <w:color w:val="000000"/>
          <w:sz w:val="24"/>
          <w:szCs w:val="24"/>
        </w:rPr>
        <w:t>Magnetické pole v okolí magnetu můžeme zakreslit pomocí siločar.</w:t>
      </w:r>
    </w:p>
    <w:p w:rsidR="00A64BF2" w:rsidRPr="00EE5943" w:rsidRDefault="00A64BF2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>Provedení</w:t>
      </w:r>
    </w:p>
    <w:p w:rsidR="005D39C8" w:rsidRDefault="005D39C8" w:rsidP="005D39C8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položte na stůl čistý volný list papíru, umístěte na něj magnet a obkreslete jej tužkou</w:t>
      </w:r>
    </w:p>
    <w:p w:rsidR="005D39C8" w:rsidRDefault="005D39C8" w:rsidP="005D39C8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zvolte libovolné místo v</w:t>
      </w:r>
      <w:r w:rsidR="009A3AD8">
        <w:rPr>
          <w:rFonts w:eastAsia="Times New Roman" w:cs="Times New Roman"/>
          <w:bCs/>
          <w:color w:val="000000"/>
          <w:sz w:val="24"/>
          <w:szCs w:val="24"/>
        </w:rPr>
        <w:t xml:space="preserve"> blízkém </w:t>
      </w:r>
      <w:r>
        <w:rPr>
          <w:rFonts w:eastAsia="Times New Roman" w:cs="Times New Roman"/>
          <w:bCs/>
          <w:color w:val="000000"/>
          <w:sz w:val="24"/>
          <w:szCs w:val="24"/>
        </w:rPr>
        <w:t>okolí magnetu a přiložte na něj sondu</w:t>
      </w:r>
    </w:p>
    <w:p w:rsidR="005D39C8" w:rsidRDefault="005D39C8" w:rsidP="005D39C8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na </w:t>
      </w:r>
      <w:r w:rsidRPr="005D39C8">
        <w:rPr>
          <w:rFonts w:eastAsia="Times New Roman" w:cs="Times New Roman"/>
          <w:bCs/>
          <w:color w:val="000000"/>
          <w:sz w:val="24"/>
          <w:szCs w:val="24"/>
        </w:rPr>
        <w:t xml:space="preserve">monitoru </w:t>
      </w:r>
      <w:r>
        <w:rPr>
          <w:rFonts w:eastAsia="Times New Roman" w:cs="Times New Roman"/>
          <w:bCs/>
          <w:color w:val="000000"/>
          <w:sz w:val="24"/>
          <w:szCs w:val="24"/>
        </w:rPr>
        <w:t>odečtěte</w:t>
      </w:r>
      <w:r w:rsidRPr="005D39C8">
        <w:rPr>
          <w:rFonts w:eastAsia="Times New Roman" w:cs="Times New Roman"/>
          <w:bCs/>
          <w:color w:val="000000"/>
          <w:sz w:val="24"/>
          <w:szCs w:val="24"/>
        </w:rPr>
        <w:t xml:space="preserve"> hodnot</w:t>
      </w:r>
      <w:r>
        <w:rPr>
          <w:rFonts w:eastAsia="Times New Roman" w:cs="Times New Roman"/>
          <w:bCs/>
          <w:color w:val="000000"/>
          <w:sz w:val="24"/>
          <w:szCs w:val="24"/>
        </w:rPr>
        <w:t>u</w:t>
      </w:r>
      <w:r w:rsidRPr="005D39C8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Cs/>
          <w:color w:val="000000"/>
          <w:sz w:val="24"/>
          <w:szCs w:val="24"/>
        </w:rPr>
        <w:t>velikosti magnetické indukce a zapište ji k příslušnému bodu</w:t>
      </w:r>
      <w:r w:rsidR="009A3AD8">
        <w:rPr>
          <w:rFonts w:eastAsia="Times New Roman" w:cs="Times New Roman"/>
          <w:bCs/>
          <w:color w:val="000000"/>
          <w:sz w:val="24"/>
          <w:szCs w:val="24"/>
        </w:rPr>
        <w:t xml:space="preserve"> na list papíru</w:t>
      </w:r>
    </w:p>
    <w:p w:rsidR="005D39C8" w:rsidRDefault="005D39C8" w:rsidP="005D39C8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dále posouvejte sondu tak, abyste našli další nejbližší body se stejnou hodnotou magnetické indukce – tyto body </w:t>
      </w:r>
      <w:r w:rsidR="009A3AD8">
        <w:rPr>
          <w:rFonts w:eastAsia="Times New Roman" w:cs="Times New Roman"/>
          <w:bCs/>
          <w:color w:val="000000"/>
          <w:sz w:val="24"/>
          <w:szCs w:val="24"/>
        </w:rPr>
        <w:t xml:space="preserve">postupně </w:t>
      </w:r>
      <w:r>
        <w:rPr>
          <w:rFonts w:eastAsia="Times New Roman" w:cs="Times New Roman"/>
          <w:bCs/>
          <w:color w:val="000000"/>
          <w:sz w:val="24"/>
          <w:szCs w:val="24"/>
        </w:rPr>
        <w:t>zakreslujte tužkou na papír</w:t>
      </w:r>
    </w:p>
    <w:p w:rsidR="005D39C8" w:rsidRDefault="005D39C8" w:rsidP="005D39C8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takto postupujte </w:t>
      </w:r>
      <w:r w:rsidRPr="005D39C8">
        <w:rPr>
          <w:rFonts w:eastAsia="Times New Roman" w:cs="Times New Roman"/>
          <w:bCs/>
          <w:color w:val="000000"/>
          <w:sz w:val="24"/>
          <w:szCs w:val="24"/>
        </w:rPr>
        <w:t xml:space="preserve">okolo </w:t>
      </w:r>
      <w:r>
        <w:rPr>
          <w:rFonts w:eastAsia="Times New Roman" w:cs="Times New Roman"/>
          <w:bCs/>
          <w:color w:val="000000"/>
          <w:sz w:val="24"/>
          <w:szCs w:val="24"/>
        </w:rPr>
        <w:t>magnetu tak dlouho, dokud se nedostanete k druhému pólu magnetu</w:t>
      </w:r>
    </w:p>
    <w:p w:rsidR="005D39C8" w:rsidRPr="00593F76" w:rsidRDefault="005D39C8" w:rsidP="005D39C8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593F76">
        <w:rPr>
          <w:rFonts w:eastAsia="Times New Roman" w:cs="Times New Roman"/>
          <w:b/>
          <w:bCs/>
          <w:color w:val="000000"/>
          <w:sz w:val="24"/>
          <w:szCs w:val="24"/>
        </w:rPr>
        <w:t xml:space="preserve">totéž opakujte pro různé hodnoty </w:t>
      </w:r>
      <w:r w:rsidR="00593F76" w:rsidRPr="00593F76">
        <w:rPr>
          <w:rFonts w:eastAsia="Times New Roman" w:cs="Times New Roman"/>
          <w:b/>
          <w:bCs/>
          <w:color w:val="000000"/>
          <w:sz w:val="24"/>
          <w:szCs w:val="24"/>
        </w:rPr>
        <w:t>magnetické indukce</w:t>
      </w:r>
    </w:p>
    <w:p w:rsidR="00593F76" w:rsidRDefault="005D39C8" w:rsidP="00593F76">
      <w:p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 w:rsidRPr="005D39C8">
        <w:rPr>
          <w:rFonts w:eastAsia="Times New Roman" w:cs="Times New Roman"/>
          <w:bCs/>
          <w:color w:val="000000"/>
          <w:sz w:val="24"/>
          <w:szCs w:val="24"/>
        </w:rPr>
        <w:t>Výsledkem měření jsou listy papíru s označenými body a se zapsanými hodnotami</w:t>
      </w:r>
      <w:r w:rsidR="00593F76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r w:rsidR="009A3AD8">
        <w:rPr>
          <w:rFonts w:eastAsia="Times New Roman" w:cs="Times New Roman"/>
          <w:bCs/>
          <w:color w:val="000000"/>
          <w:sz w:val="24"/>
          <w:szCs w:val="24"/>
        </w:rPr>
        <w:t>m</w:t>
      </w:r>
      <w:r w:rsidR="00593F76">
        <w:rPr>
          <w:rFonts w:eastAsia="Times New Roman" w:cs="Times New Roman"/>
          <w:bCs/>
          <w:color w:val="000000"/>
          <w:sz w:val="24"/>
          <w:szCs w:val="24"/>
        </w:rPr>
        <w:t>agnetické indukce</w:t>
      </w:r>
      <w:r w:rsidRPr="005D39C8">
        <w:rPr>
          <w:rFonts w:eastAsia="Times New Roman" w:cs="Times New Roman"/>
          <w:bCs/>
          <w:color w:val="000000"/>
          <w:sz w:val="24"/>
          <w:szCs w:val="24"/>
        </w:rPr>
        <w:t xml:space="preserve"> v daných bodech. </w:t>
      </w:r>
    </w:p>
    <w:p w:rsidR="005D39C8" w:rsidRPr="00593F76" w:rsidRDefault="00593F76" w:rsidP="005D39C8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i/>
          <w:iCs/>
          <w:color w:val="000000"/>
          <w:sz w:val="24"/>
          <w:szCs w:val="24"/>
        </w:rPr>
      </w:pPr>
      <w:r w:rsidRPr="00593F76">
        <w:rPr>
          <w:rFonts w:eastAsia="Times New Roman" w:cs="Times New Roman"/>
          <w:bCs/>
          <w:color w:val="000000"/>
          <w:sz w:val="24"/>
          <w:szCs w:val="24"/>
        </w:rPr>
        <w:t>p</w:t>
      </w:r>
      <w:r w:rsidR="005D39C8" w:rsidRPr="00593F76">
        <w:rPr>
          <w:rFonts w:eastAsia="Times New Roman" w:cs="Times New Roman"/>
          <w:bCs/>
          <w:color w:val="000000"/>
          <w:sz w:val="24"/>
          <w:szCs w:val="24"/>
        </w:rPr>
        <w:t>ropojte body se stejnými hodnotami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r w:rsidR="005D39C8" w:rsidRPr="00593F76">
        <w:rPr>
          <w:rFonts w:eastAsia="Times New Roman" w:cs="Times New Roman"/>
          <w:bCs/>
          <w:color w:val="000000"/>
          <w:sz w:val="24"/>
          <w:szCs w:val="24"/>
        </w:rPr>
        <w:t xml:space="preserve">magnetické indukce, čímž získáte křivky </w:t>
      </w:r>
      <w:r w:rsidR="005D39C8" w:rsidRPr="00593F76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B = </w:t>
      </w:r>
      <w:proofErr w:type="spellStart"/>
      <w:r w:rsidR="005D39C8" w:rsidRPr="00593F76">
        <w:rPr>
          <w:rFonts w:eastAsia="Times New Roman" w:cs="Times New Roman"/>
          <w:bCs/>
          <w:iCs/>
          <w:color w:val="000000"/>
          <w:sz w:val="24"/>
          <w:szCs w:val="24"/>
        </w:rPr>
        <w:t>konst</w:t>
      </w:r>
      <w:proofErr w:type="spellEnd"/>
      <w:r w:rsidR="005D39C8" w:rsidRPr="00593F76">
        <w:rPr>
          <w:rFonts w:eastAsia="Times New Roman" w:cs="Times New Roman"/>
          <w:bCs/>
          <w:iCs/>
          <w:color w:val="000000"/>
          <w:sz w:val="24"/>
          <w:szCs w:val="24"/>
        </w:rPr>
        <w:t>.</w:t>
      </w:r>
      <w:r>
        <w:rPr>
          <w:rFonts w:eastAsia="Times New Roman" w:cs="Times New Roman"/>
          <w:bCs/>
          <w:iCs/>
          <w:color w:val="000000"/>
          <w:sz w:val="24"/>
          <w:szCs w:val="24"/>
        </w:rPr>
        <w:t xml:space="preserve"> (POZOR, NEJEDNÁ SE O SILOČÁRY!)</w:t>
      </w:r>
    </w:p>
    <w:p w:rsidR="005D39C8" w:rsidRPr="00593F76" w:rsidRDefault="00593F76" w:rsidP="005D39C8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 w:rsidRPr="00593F76">
        <w:rPr>
          <w:rFonts w:eastAsia="Times New Roman" w:cs="Times New Roman"/>
          <w:bCs/>
          <w:color w:val="000000"/>
          <w:sz w:val="24"/>
          <w:szCs w:val="24"/>
        </w:rPr>
        <w:t>d</w:t>
      </w:r>
      <w:r w:rsidR="005D39C8" w:rsidRPr="00593F76">
        <w:rPr>
          <w:rFonts w:eastAsia="Times New Roman" w:cs="Times New Roman"/>
          <w:bCs/>
          <w:color w:val="000000"/>
          <w:sz w:val="24"/>
          <w:szCs w:val="24"/>
        </w:rPr>
        <w:t>o rastru zakreslete několik vhodně zvolených siloč</w:t>
      </w:r>
      <w:r>
        <w:rPr>
          <w:rFonts w:eastAsia="Times New Roman" w:cs="Times New Roman"/>
          <w:bCs/>
          <w:color w:val="000000"/>
          <w:sz w:val="24"/>
          <w:szCs w:val="24"/>
        </w:rPr>
        <w:t>ar magnetického pole, jedná se o křivky kolmé</w:t>
      </w:r>
      <w:r w:rsidR="005D39C8" w:rsidRPr="00593F76">
        <w:rPr>
          <w:rFonts w:eastAsia="Times New Roman" w:cs="Times New Roman"/>
          <w:bCs/>
          <w:color w:val="000000"/>
          <w:sz w:val="24"/>
          <w:szCs w:val="24"/>
        </w:rPr>
        <w:t xml:space="preserve"> na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r w:rsidR="005D39C8" w:rsidRPr="00593F76">
        <w:rPr>
          <w:rFonts w:eastAsia="Times New Roman" w:cs="Times New Roman"/>
          <w:bCs/>
          <w:color w:val="000000"/>
          <w:sz w:val="24"/>
          <w:szCs w:val="24"/>
        </w:rPr>
        <w:t xml:space="preserve">křivky </w:t>
      </w:r>
      <w:r w:rsidR="005D39C8" w:rsidRPr="00593F76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B = </w:t>
      </w:r>
      <w:proofErr w:type="spellStart"/>
      <w:r w:rsidR="005D39C8" w:rsidRPr="00593F76">
        <w:rPr>
          <w:rFonts w:eastAsia="Times New Roman" w:cs="Times New Roman"/>
          <w:bCs/>
          <w:iCs/>
          <w:color w:val="000000"/>
          <w:sz w:val="24"/>
          <w:szCs w:val="24"/>
        </w:rPr>
        <w:t>konst</w:t>
      </w:r>
      <w:proofErr w:type="spellEnd"/>
      <w:r w:rsidRPr="00593F76">
        <w:rPr>
          <w:rFonts w:eastAsia="Times New Roman" w:cs="Times New Roman"/>
          <w:bCs/>
          <w:color w:val="000000"/>
          <w:sz w:val="24"/>
          <w:szCs w:val="24"/>
        </w:rPr>
        <w:t>.</w:t>
      </w:r>
    </w:p>
    <w:p w:rsidR="00593F76" w:rsidRDefault="00593F76" w:rsidP="00593F76">
      <w:p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</w:p>
    <w:p w:rsidR="007D13BA" w:rsidRDefault="005D39C8" w:rsidP="00EC2E60">
      <w:pPr>
        <w:spacing w:after="120"/>
        <w:rPr>
          <w:rFonts w:ascii="Comic Sans MS" w:eastAsia="Times New Roman" w:hAnsi="Comic Sans MS" w:cs="Times New Roman"/>
          <w:b/>
          <w:sz w:val="27"/>
          <w:szCs w:val="27"/>
        </w:rPr>
      </w:pPr>
      <w:r w:rsidRPr="00593F76">
        <w:rPr>
          <w:rFonts w:eastAsia="Times New Roman" w:cs="Times New Roman"/>
          <w:b/>
          <w:bCs/>
          <w:color w:val="000000"/>
          <w:sz w:val="24"/>
          <w:szCs w:val="24"/>
        </w:rPr>
        <w:t>Proměřte výše uvedeným způsobem</w:t>
      </w:r>
      <w:r w:rsidR="00A53DAB">
        <w:rPr>
          <w:rFonts w:eastAsia="Times New Roman" w:cs="Times New Roman"/>
          <w:b/>
          <w:bCs/>
          <w:color w:val="000000"/>
          <w:sz w:val="24"/>
          <w:szCs w:val="24"/>
        </w:rPr>
        <w:t xml:space="preserve"> oba</w:t>
      </w:r>
      <w:r w:rsidRPr="00593F76">
        <w:rPr>
          <w:rFonts w:eastAsia="Times New Roman" w:cs="Times New Roman"/>
          <w:b/>
          <w:bCs/>
          <w:color w:val="000000"/>
          <w:sz w:val="24"/>
          <w:szCs w:val="24"/>
        </w:rPr>
        <w:t xml:space="preserve"> magnet</w:t>
      </w:r>
      <w:r w:rsidR="009A3AD8">
        <w:rPr>
          <w:rFonts w:eastAsia="Times New Roman" w:cs="Times New Roman"/>
          <w:b/>
          <w:bCs/>
          <w:color w:val="000000"/>
          <w:sz w:val="24"/>
          <w:szCs w:val="24"/>
        </w:rPr>
        <w:t>y</w:t>
      </w:r>
      <w:r w:rsidRPr="00593F76">
        <w:rPr>
          <w:rFonts w:eastAsia="Times New Roman" w:cs="Times New Roman"/>
          <w:b/>
          <w:bCs/>
          <w:color w:val="000000"/>
          <w:sz w:val="24"/>
          <w:szCs w:val="24"/>
        </w:rPr>
        <w:t>.</w:t>
      </w:r>
      <w:r w:rsidR="007D13BA">
        <w:rPr>
          <w:rFonts w:ascii="Comic Sans MS" w:eastAsia="Times New Roman" w:hAnsi="Comic Sans MS" w:cs="Times New Roman"/>
          <w:b/>
          <w:sz w:val="27"/>
          <w:szCs w:val="27"/>
        </w:rPr>
        <w:br w:type="page"/>
      </w:r>
    </w:p>
    <w:p w:rsidR="00A64BF2" w:rsidRDefault="00A64BF2" w:rsidP="00A64BF2">
      <w:pPr>
        <w:spacing w:before="100" w:beforeAutospacing="1" w:after="480" w:line="240" w:lineRule="auto"/>
        <w:ind w:left="7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  <w:r w:rsidRPr="000A348C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PRACOVNÍ LIST PRO STUDENTA</w:t>
      </w:r>
    </w:p>
    <w:p w:rsidR="00A64BF2" w:rsidRDefault="00A64BF2" w:rsidP="00A64BF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A64BF2" w:rsidRDefault="00A64BF2" w:rsidP="00A64BF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A348C">
        <w:rPr>
          <w:rFonts w:eastAsia="Times New Roman" w:cs="Times New Roman"/>
          <w:sz w:val="24"/>
          <w:szCs w:val="24"/>
        </w:rPr>
        <w:t>Jméno</w:t>
      </w:r>
      <w:r>
        <w:rPr>
          <w:rFonts w:eastAsia="Times New Roman" w:cs="Times New Roman"/>
          <w:sz w:val="24"/>
          <w:szCs w:val="24"/>
        </w:rPr>
        <w:t>: ………………………………………………</w:t>
      </w:r>
      <w:proofErr w:type="gramStart"/>
      <w:r>
        <w:rPr>
          <w:rFonts w:eastAsia="Times New Roman" w:cs="Times New Roman"/>
          <w:sz w:val="24"/>
          <w:szCs w:val="24"/>
        </w:rPr>
        <w:t>…..</w:t>
      </w:r>
      <w:r>
        <w:rPr>
          <w:rFonts w:eastAsia="Times New Roman" w:cs="Times New Roman"/>
          <w:sz w:val="24"/>
          <w:szCs w:val="24"/>
        </w:rPr>
        <w:tab/>
        <w:t>Třída</w:t>
      </w:r>
      <w:proofErr w:type="gramEnd"/>
      <w:r>
        <w:rPr>
          <w:rFonts w:eastAsia="Times New Roman" w:cs="Times New Roman"/>
          <w:sz w:val="24"/>
          <w:szCs w:val="24"/>
        </w:rPr>
        <w:t>: …………</w:t>
      </w:r>
      <w:r>
        <w:rPr>
          <w:rFonts w:eastAsia="Times New Roman" w:cs="Times New Roman"/>
          <w:sz w:val="24"/>
          <w:szCs w:val="24"/>
        </w:rPr>
        <w:tab/>
        <w:t>Datum: ………………………………</w:t>
      </w:r>
    </w:p>
    <w:p w:rsidR="004A6F3C" w:rsidRDefault="004A6F3C" w:rsidP="00A64BF2">
      <w:pPr>
        <w:rPr>
          <w:b/>
          <w:sz w:val="28"/>
          <w:szCs w:val="28"/>
        </w:rPr>
      </w:pPr>
    </w:p>
    <w:p w:rsidR="00A64BF2" w:rsidRPr="004A316E" w:rsidRDefault="00A64BF2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4A316E">
        <w:rPr>
          <w:rFonts w:ascii="Comic Sans MS" w:eastAsia="Times New Roman" w:hAnsi="Comic Sans MS" w:cs="Times New Roman"/>
          <w:b/>
          <w:sz w:val="27"/>
          <w:szCs w:val="27"/>
        </w:rPr>
        <w:t xml:space="preserve">Slovníček </w:t>
      </w:r>
      <w:r w:rsidRPr="00AF1B50">
        <w:rPr>
          <w:rFonts w:ascii="Comic Sans MS" w:eastAsia="Times New Roman" w:hAnsi="Comic Sans MS" w:cs="Times New Roman"/>
          <w:b/>
          <w:sz w:val="27"/>
          <w:szCs w:val="27"/>
        </w:rPr>
        <w:t>pojmů</w:t>
      </w:r>
    </w:p>
    <w:p w:rsidR="00A64BF2" w:rsidRPr="000A348C" w:rsidRDefault="00A64BF2" w:rsidP="00A64BF2">
      <w:pPr>
        <w:rPr>
          <w:sz w:val="24"/>
          <w:szCs w:val="24"/>
        </w:rPr>
      </w:pPr>
      <w:r w:rsidRPr="000A348C">
        <w:rPr>
          <w:sz w:val="24"/>
          <w:szCs w:val="24"/>
        </w:rPr>
        <w:t>Za použití dostupných zdrojů vysvětlete dané pojmy</w:t>
      </w:r>
      <w:r w:rsidR="001A0AC5">
        <w:rPr>
          <w:sz w:val="24"/>
          <w:szCs w:val="24"/>
        </w:rPr>
        <w:t>.</w:t>
      </w:r>
    </w:p>
    <w:p w:rsidR="00A64BF2" w:rsidRDefault="004A12F6" w:rsidP="00A64BF2">
      <w:pPr>
        <w:rPr>
          <w:b/>
          <w:sz w:val="24"/>
          <w:szCs w:val="24"/>
        </w:rPr>
      </w:pPr>
      <w:r>
        <w:rPr>
          <w:b/>
          <w:sz w:val="24"/>
          <w:szCs w:val="24"/>
        </w:rPr>
        <w:t>Elektrom</w:t>
      </w:r>
      <w:r w:rsidR="00593F76">
        <w:rPr>
          <w:b/>
          <w:sz w:val="24"/>
          <w:szCs w:val="24"/>
        </w:rPr>
        <w:t>agnetická</w:t>
      </w:r>
      <w:r w:rsidR="007D13BA">
        <w:rPr>
          <w:b/>
          <w:sz w:val="24"/>
          <w:szCs w:val="24"/>
        </w:rPr>
        <w:t xml:space="preserve"> indukce</w:t>
      </w:r>
    </w:p>
    <w:tbl>
      <w:tblPr>
        <w:tblStyle w:val="Mkatabulky"/>
        <w:tblW w:w="9470" w:type="dxa"/>
        <w:tblLook w:val="04A0"/>
      </w:tblPr>
      <w:tblGrid>
        <w:gridCol w:w="9470"/>
      </w:tblGrid>
      <w:tr w:rsidR="00A64BF2" w:rsidTr="00593F76">
        <w:trPr>
          <w:trHeight w:val="1919"/>
        </w:trPr>
        <w:tc>
          <w:tcPr>
            <w:tcW w:w="9470" w:type="dxa"/>
          </w:tcPr>
          <w:p w:rsidR="00A64BF2" w:rsidRDefault="00A64BF2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A64BF2" w:rsidRDefault="00A64BF2" w:rsidP="00A64BF2">
      <w:pPr>
        <w:rPr>
          <w:b/>
          <w:sz w:val="24"/>
          <w:szCs w:val="24"/>
        </w:rPr>
      </w:pPr>
    </w:p>
    <w:p w:rsidR="00A64BF2" w:rsidRDefault="009A3AD8" w:rsidP="00A64BF2">
      <w:pPr>
        <w:rPr>
          <w:b/>
          <w:sz w:val="24"/>
          <w:szCs w:val="24"/>
        </w:rPr>
      </w:pPr>
      <w:r>
        <w:rPr>
          <w:b/>
          <w:sz w:val="24"/>
          <w:szCs w:val="24"/>
        </w:rPr>
        <w:t>Siločáry magnetického pole</w:t>
      </w:r>
    </w:p>
    <w:tbl>
      <w:tblPr>
        <w:tblStyle w:val="Mkatabulky"/>
        <w:tblW w:w="9545" w:type="dxa"/>
        <w:tblLook w:val="04A0"/>
      </w:tblPr>
      <w:tblGrid>
        <w:gridCol w:w="9545"/>
      </w:tblGrid>
      <w:tr w:rsidR="00A64BF2" w:rsidTr="00593F76">
        <w:trPr>
          <w:trHeight w:val="1735"/>
        </w:trPr>
        <w:tc>
          <w:tcPr>
            <w:tcW w:w="9545" w:type="dxa"/>
          </w:tcPr>
          <w:p w:rsidR="00A64BF2" w:rsidRDefault="00A64BF2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7A6C9D" w:rsidRDefault="007A6C9D" w:rsidP="001A0AC5">
      <w:pPr>
        <w:rPr>
          <w:b/>
          <w:sz w:val="24"/>
          <w:szCs w:val="24"/>
        </w:rPr>
      </w:pPr>
    </w:p>
    <w:p w:rsidR="001A0AC5" w:rsidRDefault="00A53DAB" w:rsidP="001A0AC5">
      <w:pPr>
        <w:rPr>
          <w:b/>
          <w:sz w:val="24"/>
          <w:szCs w:val="24"/>
        </w:rPr>
      </w:pPr>
      <w:r>
        <w:rPr>
          <w:b/>
          <w:sz w:val="24"/>
          <w:szCs w:val="24"/>
        </w:rPr>
        <w:t>Zakresli siločáry</w:t>
      </w:r>
      <w:r w:rsidR="009A3AD8">
        <w:rPr>
          <w:b/>
          <w:sz w:val="24"/>
          <w:szCs w:val="24"/>
        </w:rPr>
        <w:t xml:space="preserve"> magnetického pole </w:t>
      </w:r>
      <w:r w:rsidR="00593F76">
        <w:rPr>
          <w:b/>
          <w:sz w:val="24"/>
          <w:szCs w:val="24"/>
        </w:rPr>
        <w:t>v okolí tyčového magnetu</w:t>
      </w:r>
    </w:p>
    <w:tbl>
      <w:tblPr>
        <w:tblStyle w:val="Mkatabulky"/>
        <w:tblW w:w="9507" w:type="dxa"/>
        <w:tblLook w:val="04A0"/>
      </w:tblPr>
      <w:tblGrid>
        <w:gridCol w:w="9507"/>
      </w:tblGrid>
      <w:tr w:rsidR="00A64BF2" w:rsidTr="007A6C9D">
        <w:trPr>
          <w:trHeight w:val="3603"/>
        </w:trPr>
        <w:tc>
          <w:tcPr>
            <w:tcW w:w="9507" w:type="dxa"/>
          </w:tcPr>
          <w:p w:rsidR="00A64BF2" w:rsidRDefault="00A64BF2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A53DAB" w:rsidRDefault="00A53DAB" w:rsidP="00A53DA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Zakresli siločáry magnetického pole v okolí podkovového magnetu</w:t>
      </w:r>
    </w:p>
    <w:tbl>
      <w:tblPr>
        <w:tblStyle w:val="Mkatabulky"/>
        <w:tblW w:w="9507" w:type="dxa"/>
        <w:tblLook w:val="04A0"/>
      </w:tblPr>
      <w:tblGrid>
        <w:gridCol w:w="9507"/>
      </w:tblGrid>
      <w:tr w:rsidR="00A53DAB" w:rsidTr="008B5C2B">
        <w:trPr>
          <w:trHeight w:val="3603"/>
        </w:trPr>
        <w:tc>
          <w:tcPr>
            <w:tcW w:w="9507" w:type="dxa"/>
          </w:tcPr>
          <w:p w:rsidR="00A53DAB" w:rsidRDefault="00A53DAB" w:rsidP="008B5C2B">
            <w:pPr>
              <w:rPr>
                <w:b/>
                <w:sz w:val="24"/>
                <w:szCs w:val="24"/>
              </w:rPr>
            </w:pPr>
          </w:p>
        </w:tc>
      </w:tr>
    </w:tbl>
    <w:p w:rsidR="00A53DAB" w:rsidRDefault="00A53DAB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A53DAB" w:rsidRDefault="00A53DAB">
      <w:pPr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br w:type="page"/>
      </w:r>
    </w:p>
    <w:p w:rsidR="00A64BF2" w:rsidRPr="004A316E" w:rsidRDefault="00A64BF2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4A316E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Vizualizace naměřených dat</w:t>
      </w:r>
    </w:p>
    <w:p w:rsidR="00A64BF2" w:rsidRDefault="007D13BA" w:rsidP="00A64BF2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593F76">
        <w:rPr>
          <w:sz w:val="24"/>
          <w:szCs w:val="24"/>
        </w:rPr>
        <w:t xml:space="preserve">Magnetické pole </w:t>
      </w:r>
      <w:r w:rsidR="00A53DAB">
        <w:rPr>
          <w:sz w:val="24"/>
          <w:szCs w:val="24"/>
        </w:rPr>
        <w:t>tyčového</w:t>
      </w:r>
      <w:r w:rsidR="00593F76">
        <w:rPr>
          <w:sz w:val="24"/>
          <w:szCs w:val="24"/>
        </w:rPr>
        <w:t xml:space="preserve"> magnetu.</w:t>
      </w:r>
    </w:p>
    <w:tbl>
      <w:tblPr>
        <w:tblStyle w:val="Mkatabulky"/>
        <w:tblW w:w="9606" w:type="dxa"/>
        <w:tblLook w:val="04A0"/>
      </w:tblPr>
      <w:tblGrid>
        <w:gridCol w:w="9606"/>
      </w:tblGrid>
      <w:tr w:rsidR="00A64BF2" w:rsidTr="00595459">
        <w:trPr>
          <w:trHeight w:val="12332"/>
        </w:trPr>
        <w:tc>
          <w:tcPr>
            <w:tcW w:w="9606" w:type="dxa"/>
          </w:tcPr>
          <w:p w:rsidR="0010545A" w:rsidRDefault="0010545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Pr="0010545A" w:rsidRDefault="002326BA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6B72D9" w:rsidRDefault="006B72D9" w:rsidP="00A64BF2">
      <w:pPr>
        <w:rPr>
          <w:sz w:val="24"/>
          <w:szCs w:val="24"/>
        </w:rPr>
      </w:pPr>
    </w:p>
    <w:p w:rsidR="007D13BA" w:rsidRDefault="007D13BA" w:rsidP="00A64BF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b) </w:t>
      </w:r>
      <w:r w:rsidR="00593F76">
        <w:rPr>
          <w:sz w:val="24"/>
          <w:szCs w:val="24"/>
        </w:rPr>
        <w:t xml:space="preserve">Magnetické pole </w:t>
      </w:r>
      <w:r w:rsidR="00A53DAB">
        <w:rPr>
          <w:sz w:val="24"/>
          <w:szCs w:val="24"/>
        </w:rPr>
        <w:t>podkovového</w:t>
      </w:r>
      <w:r w:rsidR="00593F76">
        <w:rPr>
          <w:sz w:val="24"/>
          <w:szCs w:val="24"/>
        </w:rPr>
        <w:t xml:space="preserve"> magnetu.</w:t>
      </w:r>
    </w:p>
    <w:tbl>
      <w:tblPr>
        <w:tblStyle w:val="Mkatabulky"/>
        <w:tblW w:w="9650" w:type="dxa"/>
        <w:tblLook w:val="04A0"/>
      </w:tblPr>
      <w:tblGrid>
        <w:gridCol w:w="9650"/>
      </w:tblGrid>
      <w:tr w:rsidR="00A64BF2" w:rsidTr="00595459">
        <w:trPr>
          <w:trHeight w:val="12354"/>
        </w:trPr>
        <w:tc>
          <w:tcPr>
            <w:tcW w:w="9650" w:type="dxa"/>
          </w:tcPr>
          <w:p w:rsidR="0010545A" w:rsidRDefault="0010545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</w:tc>
      </w:tr>
    </w:tbl>
    <w:p w:rsidR="006B72D9" w:rsidRDefault="006B72D9" w:rsidP="00A64BF2">
      <w:pPr>
        <w:rPr>
          <w:b/>
          <w:sz w:val="28"/>
          <w:szCs w:val="28"/>
        </w:rPr>
      </w:pPr>
    </w:p>
    <w:p w:rsidR="007A6C9D" w:rsidRDefault="007A6C9D" w:rsidP="00A64BF2">
      <w:pPr>
        <w:rPr>
          <w:b/>
          <w:sz w:val="28"/>
          <w:szCs w:val="28"/>
        </w:rPr>
      </w:pPr>
    </w:p>
    <w:p w:rsidR="00A64BF2" w:rsidRPr="004A316E" w:rsidRDefault="00A64BF2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AF1B50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Závěr</w:t>
      </w:r>
    </w:p>
    <w:p w:rsidR="00A64BF2" w:rsidRPr="006B72D9" w:rsidRDefault="00EC2E60" w:rsidP="006B72D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Porovnejte průběh siločar </w:t>
      </w:r>
      <w:r w:rsidR="009A3AD8">
        <w:rPr>
          <w:sz w:val="24"/>
          <w:szCs w:val="24"/>
        </w:rPr>
        <w:t>magnetického pole</w:t>
      </w:r>
      <w:r w:rsidR="00A53DAB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tyčového magnetu </w:t>
      </w:r>
      <w:r w:rsidR="007A6C9D">
        <w:rPr>
          <w:sz w:val="24"/>
          <w:szCs w:val="24"/>
        </w:rPr>
        <w:t>s</w:t>
      </w:r>
      <w:r>
        <w:rPr>
          <w:sz w:val="24"/>
          <w:szCs w:val="24"/>
        </w:rPr>
        <w:t xml:space="preserve"> průběhem, který jste uvedli na </w:t>
      </w:r>
      <w:r w:rsidR="009A3AD8">
        <w:rPr>
          <w:sz w:val="24"/>
          <w:szCs w:val="24"/>
        </w:rPr>
        <w:t>nákresu</w:t>
      </w:r>
      <w:r w:rsidR="007A6C9D">
        <w:rPr>
          <w:sz w:val="24"/>
          <w:szCs w:val="24"/>
        </w:rPr>
        <w:t xml:space="preserve"> ve Slovníčku pojmů.</w:t>
      </w:r>
      <w:r w:rsidR="00A64BF2" w:rsidRPr="006B72D9">
        <w:rPr>
          <w:sz w:val="24"/>
          <w:szCs w:val="24"/>
        </w:rPr>
        <w:br/>
      </w:r>
    </w:p>
    <w:tbl>
      <w:tblPr>
        <w:tblStyle w:val="Mkatabulky"/>
        <w:tblW w:w="9780" w:type="dxa"/>
        <w:tblLook w:val="04A0"/>
      </w:tblPr>
      <w:tblGrid>
        <w:gridCol w:w="9780"/>
      </w:tblGrid>
      <w:tr w:rsidR="00A64BF2" w:rsidTr="007A6C9D">
        <w:trPr>
          <w:trHeight w:val="4121"/>
        </w:trPr>
        <w:tc>
          <w:tcPr>
            <w:tcW w:w="9780" w:type="dxa"/>
          </w:tcPr>
          <w:p w:rsidR="00A64BF2" w:rsidRDefault="00A64BF2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A64BF2" w:rsidRDefault="00A64BF2" w:rsidP="00A64BF2">
      <w:pPr>
        <w:rPr>
          <w:sz w:val="24"/>
          <w:szCs w:val="24"/>
        </w:rPr>
      </w:pPr>
    </w:p>
    <w:p w:rsidR="00A53DAB" w:rsidRPr="006B72D9" w:rsidRDefault="006B72D9" w:rsidP="00A53DA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53DAB">
        <w:rPr>
          <w:sz w:val="24"/>
          <w:szCs w:val="24"/>
        </w:rPr>
        <w:t>Porovnejte průběh siločar magnetického pole podkovového magnetu s průběhem, který jste uvedli na nákresu ve Slovníčku pojmů.</w:t>
      </w:r>
      <w:r w:rsidR="00A53DAB" w:rsidRPr="006B72D9">
        <w:rPr>
          <w:sz w:val="24"/>
          <w:szCs w:val="24"/>
        </w:rPr>
        <w:br/>
      </w:r>
    </w:p>
    <w:tbl>
      <w:tblPr>
        <w:tblStyle w:val="Mkatabulky"/>
        <w:tblW w:w="9780" w:type="dxa"/>
        <w:tblLook w:val="04A0"/>
      </w:tblPr>
      <w:tblGrid>
        <w:gridCol w:w="9780"/>
      </w:tblGrid>
      <w:tr w:rsidR="00A53DAB" w:rsidTr="008B5C2B">
        <w:trPr>
          <w:trHeight w:val="4121"/>
        </w:trPr>
        <w:tc>
          <w:tcPr>
            <w:tcW w:w="9780" w:type="dxa"/>
          </w:tcPr>
          <w:p w:rsidR="00A53DAB" w:rsidRDefault="00A53DAB" w:rsidP="008B5C2B">
            <w:pPr>
              <w:rPr>
                <w:b/>
                <w:sz w:val="24"/>
                <w:szCs w:val="24"/>
              </w:rPr>
            </w:pPr>
          </w:p>
        </w:tc>
      </w:tr>
    </w:tbl>
    <w:p w:rsidR="006B72D9" w:rsidRDefault="006B72D9"/>
    <w:sectPr w:rsidR="006B72D9" w:rsidSect="00EE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A49BD"/>
    <w:multiLevelType w:val="hybridMultilevel"/>
    <w:tmpl w:val="7794CCA8"/>
    <w:lvl w:ilvl="0" w:tplc="8E18C3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9C23C84"/>
    <w:multiLevelType w:val="hybridMultilevel"/>
    <w:tmpl w:val="8F60B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15C10"/>
    <w:multiLevelType w:val="hybridMultilevel"/>
    <w:tmpl w:val="13201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372CF"/>
    <w:multiLevelType w:val="hybridMultilevel"/>
    <w:tmpl w:val="64581DB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1F95A23"/>
    <w:multiLevelType w:val="hybridMultilevel"/>
    <w:tmpl w:val="82F442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CC1B1C"/>
    <w:multiLevelType w:val="multilevel"/>
    <w:tmpl w:val="FB68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AF1D88"/>
    <w:multiLevelType w:val="hybridMultilevel"/>
    <w:tmpl w:val="46443032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C5998"/>
    <w:rsid w:val="000873E0"/>
    <w:rsid w:val="000F46DA"/>
    <w:rsid w:val="0010545A"/>
    <w:rsid w:val="001720AD"/>
    <w:rsid w:val="00187563"/>
    <w:rsid w:val="001A0AC5"/>
    <w:rsid w:val="001A2AB8"/>
    <w:rsid w:val="002326BA"/>
    <w:rsid w:val="002B02D0"/>
    <w:rsid w:val="002E10E1"/>
    <w:rsid w:val="00311319"/>
    <w:rsid w:val="00350716"/>
    <w:rsid w:val="00417CE6"/>
    <w:rsid w:val="00460B7A"/>
    <w:rsid w:val="0049059F"/>
    <w:rsid w:val="004A12F6"/>
    <w:rsid w:val="004A316E"/>
    <w:rsid w:val="004A6F3C"/>
    <w:rsid w:val="0050707A"/>
    <w:rsid w:val="00593F76"/>
    <w:rsid w:val="00595459"/>
    <w:rsid w:val="005D39C8"/>
    <w:rsid w:val="0067249C"/>
    <w:rsid w:val="006B72D9"/>
    <w:rsid w:val="006E7A7A"/>
    <w:rsid w:val="007A6C9D"/>
    <w:rsid w:val="007D13BA"/>
    <w:rsid w:val="007E0ED1"/>
    <w:rsid w:val="00811EFE"/>
    <w:rsid w:val="0081358A"/>
    <w:rsid w:val="00895666"/>
    <w:rsid w:val="0096775D"/>
    <w:rsid w:val="009A3AD8"/>
    <w:rsid w:val="009D54A3"/>
    <w:rsid w:val="009E743D"/>
    <w:rsid w:val="00A31669"/>
    <w:rsid w:val="00A53DAB"/>
    <w:rsid w:val="00A64BF2"/>
    <w:rsid w:val="00A742BB"/>
    <w:rsid w:val="00AB2102"/>
    <w:rsid w:val="00AF1B50"/>
    <w:rsid w:val="00B445A1"/>
    <w:rsid w:val="00B56B1A"/>
    <w:rsid w:val="00B64AC5"/>
    <w:rsid w:val="00B65FCE"/>
    <w:rsid w:val="00BC5998"/>
    <w:rsid w:val="00C03BDC"/>
    <w:rsid w:val="00C04476"/>
    <w:rsid w:val="00C85145"/>
    <w:rsid w:val="00D4362E"/>
    <w:rsid w:val="00DB5787"/>
    <w:rsid w:val="00DE1DF2"/>
    <w:rsid w:val="00E458FB"/>
    <w:rsid w:val="00EC2E60"/>
    <w:rsid w:val="00EE5ACF"/>
    <w:rsid w:val="00EF14EB"/>
    <w:rsid w:val="00F26A4F"/>
    <w:rsid w:val="00FB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74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64BF2"/>
  </w:style>
  <w:style w:type="paragraph" w:styleId="Odstavecseseznamem">
    <w:name w:val="List Paragraph"/>
    <w:basedOn w:val="Normln"/>
    <w:uiPriority w:val="34"/>
    <w:qFormat/>
    <w:rsid w:val="00A64BF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64BF2"/>
    <w:rPr>
      <w:color w:val="0000FF"/>
      <w:u w:val="single"/>
    </w:rPr>
  </w:style>
  <w:style w:type="table" w:styleId="Mkatabulky">
    <w:name w:val="Table Grid"/>
    <w:basedOn w:val="Normlntabulka"/>
    <w:uiPriority w:val="59"/>
    <w:rsid w:val="00A64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BF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1131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64BF2"/>
  </w:style>
  <w:style w:type="paragraph" w:styleId="Odstavecseseznamem">
    <w:name w:val="List Paragraph"/>
    <w:basedOn w:val="Normln"/>
    <w:uiPriority w:val="34"/>
    <w:qFormat/>
    <w:rsid w:val="00A64BF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64BF2"/>
    <w:rPr>
      <w:color w:val="0000FF"/>
      <w:u w:val="single"/>
    </w:rPr>
  </w:style>
  <w:style w:type="table" w:styleId="Mkatabulky">
    <w:name w:val="Table Grid"/>
    <w:basedOn w:val="Normlntabulka"/>
    <w:uiPriority w:val="59"/>
    <w:rsid w:val="00A64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Horni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417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Iveta.B</dc:creator>
  <cp:lastModifiedBy>Vlastimil.Ch</cp:lastModifiedBy>
  <cp:revision>2</cp:revision>
  <cp:lastPrinted>2013-03-25T07:41:00Z</cp:lastPrinted>
  <dcterms:created xsi:type="dcterms:W3CDTF">2013-10-23T05:55:00Z</dcterms:created>
  <dcterms:modified xsi:type="dcterms:W3CDTF">2013-10-23T05:55:00Z</dcterms:modified>
</cp:coreProperties>
</file>